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Transcripción de entrevista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Proyecto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[nombre del proyecto]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Fecha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[fecha]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Lugar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[lugar o plataforma de video]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Entrevistador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[nombre]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Participante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[nombre o código]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Transcriptor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[nombre]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Grabación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[nombre del archivo, duración]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Formato</w:t>
            </w:r>
          </w:p>
        </w:tc>
        <w:tc>
          <w:tcPr>
            <w:tcW w:type="dxa" w:w="6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777777"/>
              </w:rPr>
              <w:t xml:space="preserve">[literal completa o literal limpia]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Etiquetas</w:t>
      </w:r>
    </w:p>
    <w:p>
      <w:pPr>
        <w:spacing w:after="120"/>
      </w:pPr>
      <w:r>
        <w:rPr>
          <w:rFonts w:ascii="Arial" w:cs="Arial" w:eastAsia="Arial" w:hAnsi="Arial"/>
        </w:rPr>
        <w:t xml:space="preserve">Usa corchetes para todo lo que no sea habla: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[inaudible 0:00]</w:t>
      </w:r>
      <w:r>
        <w:rPr>
          <w:rFonts w:ascii="Arial" w:cs="Arial" w:eastAsia="Arial" w:hAnsi="Arial"/>
        </w:rPr>
        <w:t xml:space="preserve"> – una palabra que no se entiende, con su marca de tiempo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[voces superpuestas]</w:t>
      </w:r>
      <w:r>
        <w:rPr>
          <w:rFonts w:ascii="Arial" w:cs="Arial" w:eastAsia="Arial" w:hAnsi="Arial"/>
        </w:rPr>
        <w:t xml:space="preserve"> – dos personas hablando a la vez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[pausa]</w:t>
      </w:r>
      <w:r>
        <w:rPr>
          <w:rFonts w:ascii="Arial" w:cs="Arial" w:eastAsia="Arial" w:hAnsi="Arial"/>
        </w:rPr>
        <w:t xml:space="preserve"> – un silencio largo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[risas]</w:t>
      </w:r>
      <w:r>
        <w:rPr>
          <w:rFonts w:ascii="Arial" w:cs="Arial" w:eastAsia="Arial" w:hAnsi="Arial"/>
        </w:rPr>
        <w:t xml:space="preserve"> – risas u otros sonidos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[dudoso: ¿palabra?]</w:t>
      </w:r>
      <w:r>
        <w:rPr>
          <w:rFonts w:ascii="Arial" w:cs="Arial" w:eastAsia="Arial" w:hAnsi="Arial"/>
        </w:rPr>
        <w:t xml:space="preserve"> – tu mejor suposición de una palabra</w:t>
      </w:r>
    </w:p>
    <w:p>
      <w:pPr>
        <w:spacing w:after="60"/>
      </w:pPr>
      <w:r>
        <w:rPr>
          <w:rFonts w:ascii="Arial" w:cs="Arial" w:eastAsia="Arial" w:hAnsi="Arial"/>
          <w:b/>
          <w:bCs/>
        </w:rPr>
        <w:t xml:space="preserve">[omitido]</w:t>
      </w:r>
      <w:r>
        <w:rPr>
          <w:rFonts w:ascii="Arial" w:cs="Arial" w:eastAsia="Arial" w:hAnsi="Arial"/>
        </w:rPr>
        <w:t xml:space="preserve"> – un nombre o dato quitado por privacidad</w:t>
      </w:r>
    </w:p>
    <w:p>
      <w:pPr>
        <w:pStyle w:val="Heading1"/>
      </w:pPr>
      <w:r>
        <w:rPr>
          <w:rFonts w:ascii="Arial" w:cs="Arial" w:eastAsia="Arial" w:hAnsi="Arial"/>
        </w:rPr>
        <w:t xml:space="preserve">Transcripción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[0:00] </w:t>
      </w:r>
      <w:r>
        <w:rPr>
          <w:rFonts w:ascii="Arial" w:cs="Arial" w:eastAsia="Arial" w:hAnsi="Arial"/>
          <w:b/>
          <w:bCs/>
        </w:rPr>
        <w:t xml:space="preserve">Entrevistador: </w:t>
      </w:r>
      <w:r>
        <w:rPr>
          <w:rFonts w:ascii="Arial" w:cs="Arial" w:eastAsia="Arial" w:hAnsi="Arial"/>
          <w:color w:val="777777"/>
        </w:rPr>
        <w:t xml:space="preserve">[pregunta]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[0:05] </w:t>
      </w:r>
      <w:r>
        <w:rPr>
          <w:rFonts w:ascii="Arial" w:cs="Arial" w:eastAsia="Arial" w:hAnsi="Arial"/>
          <w:b/>
          <w:bCs/>
        </w:rPr>
        <w:t xml:space="preserve">Participante: </w:t>
      </w:r>
      <w:r>
        <w:rPr>
          <w:rFonts w:ascii="Arial" w:cs="Arial" w:eastAsia="Arial" w:hAnsi="Arial"/>
          <w:color w:val="777777"/>
        </w:rPr>
        <w:t xml:space="preserve">[respuesta]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[0:42] </w:t>
      </w:r>
      <w:r>
        <w:rPr>
          <w:rFonts w:ascii="Arial" w:cs="Arial" w:eastAsia="Arial" w:hAnsi="Arial"/>
          <w:b/>
          <w:bCs/>
        </w:rPr>
        <w:t xml:space="preserve">Entrevistador: </w:t>
      </w:r>
      <w:r>
        <w:rPr>
          <w:rFonts w:ascii="Arial" w:cs="Arial" w:eastAsia="Arial" w:hAnsi="Arial"/>
          <w:color w:val="777777"/>
        </w:rPr>
        <w:t xml:space="preserve">[repregunta]</w:t>
      </w:r>
    </w:p>
    <w:p>
      <w:pPr>
        <w:spacing w:after="200"/>
      </w:pPr>
      <w:r>
        <w:rPr>
          <w:rFonts w:ascii="Arial" w:cs="Arial" w:eastAsia="Arial" w:hAnsi="Arial"/>
          <w:color w:val="777777"/>
        </w:rPr>
        <w:t xml:space="preserve">[1:10] </w:t>
      </w:r>
      <w:r>
        <w:rPr>
          <w:rFonts w:ascii="Arial" w:cs="Arial" w:eastAsia="Arial" w:hAnsi="Arial"/>
          <w:b/>
          <w:bCs/>
        </w:rPr>
        <w:t xml:space="preserve">Participante: </w:t>
      </w:r>
      <w:r>
        <w:rPr>
          <w:rFonts w:ascii="Arial" w:cs="Arial" w:eastAsia="Arial" w:hAnsi="Arial"/>
          <w:color w:val="777777"/>
        </w:rPr>
        <w:t xml:space="preserve">[respuesta]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Transcribe entrevistas automáticamente en stenovo.online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Transcripción de entrevista</dc:title>
  <dc:creator>Stenovo</dc:creator>
  <cp:lastModifiedBy>Un-named</cp:lastModifiedBy>
  <cp:revision>1</cp:revision>
  <dcterms:created xsi:type="dcterms:W3CDTF">2026-11-04T14:32:50.007Z</dcterms:created>
  <dcterms:modified xsi:type="dcterms:W3CDTF">2026-11-04T14:32:50.007Z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